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рожная-карта-ур-ви-2022"/>
    <w:p>
      <w:pPr>
        <w:pStyle w:val="Heading3"/>
      </w:pPr>
      <w:r>
        <w:t xml:space="preserve">Дорожная карта УР ВИ 2022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hyperlink r:id="rId20">
        <w:r>
          <w:rPr>
            <w:rStyle w:val="Hyperlink"/>
          </w:rPr>
          <w:t xml:space="preserve">Дорожная карта УР ВИ 2022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http://v-izm.mos.ru/antitrust-compliance/detail/10683003.html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_004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683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_004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683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2024-08-12T21:56:47Z</dcterms:created>
  <dcterms:modified xsi:type="dcterms:W3CDTF">2024-08-12T21:56:47Z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